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64" w:rsidRPr="00EF6B52" w:rsidRDefault="006E1464" w:rsidP="006E1464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АННОТАЦИЯ К РАБОЧЕЙ ПРОГРАММЕ</w:t>
      </w:r>
    </w:p>
    <w:p w:rsidR="006E1464" w:rsidRPr="00EF6B52" w:rsidRDefault="006E1464" w:rsidP="006E1464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учебного предмета «</w:t>
      </w:r>
      <w:r>
        <w:rPr>
          <w:b/>
          <w:color w:val="000000"/>
          <w:sz w:val="24"/>
        </w:rPr>
        <w:t>Музыка</w:t>
      </w:r>
      <w:r w:rsidRPr="00EF6B52">
        <w:rPr>
          <w:b/>
          <w:color w:val="000000"/>
          <w:sz w:val="24"/>
        </w:rPr>
        <w:t>»</w:t>
      </w:r>
    </w:p>
    <w:p w:rsidR="006E1464" w:rsidRDefault="006E1464" w:rsidP="006E1464">
      <w:pPr>
        <w:ind w:left="57"/>
        <w:jc w:val="center"/>
        <w:rPr>
          <w:color w:val="000000"/>
          <w:sz w:val="24"/>
        </w:rPr>
      </w:pPr>
      <w:r w:rsidRPr="00EF6B52">
        <w:rPr>
          <w:color w:val="000000"/>
          <w:sz w:val="24"/>
        </w:rPr>
        <w:t xml:space="preserve">для обучающихся </w:t>
      </w:r>
      <w:r>
        <w:rPr>
          <w:color w:val="000000"/>
          <w:sz w:val="24"/>
        </w:rPr>
        <w:t>1-4</w:t>
      </w:r>
      <w:r w:rsidRPr="00EF6B52">
        <w:rPr>
          <w:color w:val="000000"/>
          <w:sz w:val="24"/>
        </w:rPr>
        <w:t xml:space="preserve"> классов </w:t>
      </w:r>
    </w:p>
    <w:p w:rsidR="006E1464" w:rsidRPr="00EF6B52" w:rsidRDefault="006E1464" w:rsidP="006E1464">
      <w:pPr>
        <w:ind w:left="57"/>
        <w:jc w:val="center"/>
        <w:rPr>
          <w:sz w:val="20"/>
        </w:rPr>
      </w:pPr>
    </w:p>
    <w:tbl>
      <w:tblPr>
        <w:tblStyle w:val="a4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694"/>
        <w:gridCol w:w="7796"/>
      </w:tblGrid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Название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предмета</w:t>
            </w:r>
            <w:proofErr w:type="spellEnd"/>
            <w:r w:rsidRPr="003E0567">
              <w:rPr>
                <w:b w:val="0"/>
              </w:rPr>
              <w:t xml:space="preserve"> (</w:t>
            </w:r>
            <w:proofErr w:type="spellStart"/>
            <w:r w:rsidRPr="003E0567">
              <w:rPr>
                <w:b w:val="0"/>
              </w:rPr>
              <w:t>курса</w:t>
            </w:r>
            <w:proofErr w:type="spellEnd"/>
            <w:r w:rsidRPr="003E0567">
              <w:rPr>
                <w:b w:val="0"/>
              </w:rPr>
              <w:t>)</w:t>
            </w:r>
          </w:p>
        </w:tc>
        <w:tc>
          <w:tcPr>
            <w:tcW w:w="7796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Музыка</w:t>
            </w:r>
          </w:p>
        </w:tc>
      </w:tr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Уровень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образования</w:t>
            </w:r>
            <w:proofErr w:type="spellEnd"/>
          </w:p>
        </w:tc>
        <w:tc>
          <w:tcPr>
            <w:tcW w:w="7796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Начальное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общее</w:t>
            </w:r>
            <w:proofErr w:type="spellEnd"/>
          </w:p>
        </w:tc>
      </w:tr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Класс</w:t>
            </w:r>
            <w:proofErr w:type="spellEnd"/>
            <w:r w:rsidRPr="003E0567">
              <w:rPr>
                <w:b w:val="0"/>
              </w:rPr>
              <w:t>(ы)</w:t>
            </w:r>
          </w:p>
        </w:tc>
        <w:tc>
          <w:tcPr>
            <w:tcW w:w="7796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  <w:lang w:val="ru-RU"/>
              </w:rPr>
              <w:t>1</w:t>
            </w:r>
            <w:r w:rsidRPr="003E0567">
              <w:rPr>
                <w:b w:val="0"/>
              </w:rPr>
              <w:t>-4</w:t>
            </w:r>
          </w:p>
        </w:tc>
      </w:tr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t>Количество часов</w:t>
            </w:r>
          </w:p>
        </w:tc>
        <w:tc>
          <w:tcPr>
            <w:tcW w:w="7796" w:type="dxa"/>
          </w:tcPr>
          <w:p w:rsidR="006E1464" w:rsidRPr="006E1464" w:rsidRDefault="006E1464" w:rsidP="0061250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  <w:lang w:val="ru-RU"/>
              </w:rPr>
            </w:pPr>
            <w:r w:rsidRPr="006E1464">
              <w:rPr>
                <w:sz w:val="24"/>
                <w:lang w:val="ru-RU"/>
              </w:rPr>
              <w:t>1класс–33часа(1час в неделю);</w:t>
            </w:r>
          </w:p>
          <w:p w:rsidR="006E1464" w:rsidRPr="006E1464" w:rsidRDefault="006E1464" w:rsidP="00612502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  <w:lang w:val="ru-RU"/>
              </w:rPr>
            </w:pPr>
            <w:r w:rsidRPr="006E1464">
              <w:rPr>
                <w:sz w:val="24"/>
                <w:lang w:val="ru-RU"/>
              </w:rPr>
              <w:t>2класс–34часа(1час в неделю);</w:t>
            </w:r>
          </w:p>
          <w:p w:rsidR="006E1464" w:rsidRPr="006E1464" w:rsidRDefault="006E1464" w:rsidP="0061250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  <w:lang w:val="ru-RU"/>
              </w:rPr>
            </w:pPr>
            <w:r w:rsidRPr="006E1464">
              <w:rPr>
                <w:sz w:val="24"/>
                <w:lang w:val="ru-RU"/>
              </w:rPr>
              <w:t>3класс–34часа(1час в неделю);</w:t>
            </w:r>
          </w:p>
          <w:p w:rsidR="006E1464" w:rsidRPr="00A2619A" w:rsidRDefault="006E1464" w:rsidP="00612502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3304EF">
              <w:rPr>
                <w:sz w:val="24"/>
                <w:lang w:val="ru-RU"/>
              </w:rPr>
              <w:t>4класс–34часа(1час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неделю).</w:t>
            </w:r>
          </w:p>
        </w:tc>
      </w:tr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Программа разработана на основе нормативных документов</w:t>
            </w:r>
          </w:p>
        </w:tc>
        <w:tc>
          <w:tcPr>
            <w:tcW w:w="7796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ФГОС НОО (приказ Министерства просвещения Российской Федерации от18.07.2022 г. № 569)</w:t>
            </w:r>
          </w:p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 xml:space="preserve">Федеральная образовательная программа начального общего образования (Приказ Министерства просвещения РФ от 18 мая 2023 г. </w:t>
            </w:r>
            <w:r w:rsidRPr="003E0567">
              <w:rPr>
                <w:b w:val="0"/>
              </w:rPr>
              <w:t>N</w:t>
            </w:r>
            <w:r w:rsidRPr="003E0567">
              <w:rPr>
                <w:b w:val="0"/>
                <w:lang w:val="ru-RU"/>
              </w:rPr>
              <w:t xml:space="preserve"> 372)</w:t>
            </w:r>
          </w:p>
        </w:tc>
      </w:tr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Цели</w:t>
            </w:r>
            <w:proofErr w:type="spellEnd"/>
            <w:r w:rsidRPr="003E0567">
              <w:rPr>
                <w:b w:val="0"/>
              </w:rPr>
              <w:t xml:space="preserve"> и </w:t>
            </w:r>
            <w:proofErr w:type="spellStart"/>
            <w:r w:rsidRPr="003E0567">
              <w:rPr>
                <w:b w:val="0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6E1464" w:rsidRPr="003304EF" w:rsidRDefault="006E1464" w:rsidP="00612502">
            <w:pPr>
              <w:pStyle w:val="TableParagraph"/>
              <w:tabs>
                <w:tab w:val="left" w:pos="0"/>
              </w:tabs>
              <w:ind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3304EF">
              <w:rPr>
                <w:sz w:val="24"/>
                <w:lang w:val="ru-RU"/>
              </w:rPr>
              <w:t xml:space="preserve">оспитание музыкальной культуры как части всей духовной культуры </w:t>
            </w:r>
            <w:proofErr w:type="gramStart"/>
            <w:r w:rsidRPr="003304EF">
              <w:rPr>
                <w:sz w:val="24"/>
                <w:lang w:val="ru-RU"/>
              </w:rPr>
              <w:t>обучающихся</w:t>
            </w:r>
            <w:proofErr w:type="gramEnd"/>
            <w:r w:rsidRPr="003304EF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Основным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содержанием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музыкального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является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личный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коллективный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опыт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проживания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осознания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мира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переживание,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самовыражение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творчество,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духовно-нравственное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становление,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воспитание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чуткости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3304EF">
              <w:rPr>
                <w:sz w:val="24"/>
                <w:lang w:val="ru-RU"/>
              </w:rPr>
              <w:t>внутреннему миру другого человека через опыт сотворчества и сопереживания).</w:t>
            </w:r>
          </w:p>
        </w:tc>
      </w:tr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t>УМК</w:t>
            </w:r>
          </w:p>
        </w:tc>
        <w:tc>
          <w:tcPr>
            <w:tcW w:w="7796" w:type="dxa"/>
          </w:tcPr>
          <w:p w:rsidR="006E1464" w:rsidRPr="006E1464" w:rsidRDefault="006E1464" w:rsidP="00612502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6E1464">
              <w:rPr>
                <w:sz w:val="24"/>
                <w:lang w:val="ru-RU"/>
              </w:rPr>
              <w:t>УМК «Музыка» Критская Е.Д., Сергеева Г.П., Шмагина Т.С., АО</w:t>
            </w:r>
          </w:p>
          <w:p w:rsidR="006E1464" w:rsidRPr="003304EF" w:rsidRDefault="006E1464" w:rsidP="00612502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</w:t>
            </w:r>
            <w:proofErr w:type="spellStart"/>
            <w:r>
              <w:rPr>
                <w:sz w:val="24"/>
              </w:rPr>
              <w:t>здательство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E1464" w:rsidRPr="003E0567" w:rsidTr="00612502">
        <w:tc>
          <w:tcPr>
            <w:tcW w:w="2694" w:type="dxa"/>
          </w:tcPr>
          <w:p w:rsidR="006E1464" w:rsidRPr="00CE42F7" w:rsidRDefault="006E1464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t>Содержание предмета (курса)</w:t>
            </w:r>
          </w:p>
        </w:tc>
        <w:tc>
          <w:tcPr>
            <w:tcW w:w="7796" w:type="dxa"/>
          </w:tcPr>
          <w:p w:rsidR="006E1464" w:rsidRPr="006E1464" w:rsidRDefault="006E1464" w:rsidP="006E1464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0" w:firstLine="34"/>
              <w:jc w:val="both"/>
              <w:rPr>
                <w:sz w:val="24"/>
                <w:lang w:val="ru-RU"/>
              </w:rPr>
            </w:pPr>
            <w:r w:rsidRPr="006E1464">
              <w:rPr>
                <w:sz w:val="24"/>
                <w:lang w:val="ru-RU"/>
              </w:rPr>
              <w:t>Становление системы ценностей обучающихся в единстве эмоциональной и познавательной сферы;</w:t>
            </w:r>
          </w:p>
          <w:p w:rsidR="006E1464" w:rsidRPr="006E1464" w:rsidRDefault="006E1464" w:rsidP="006E1464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0" w:right="102" w:firstLine="34"/>
              <w:jc w:val="both"/>
              <w:rPr>
                <w:sz w:val="24"/>
                <w:lang w:val="ru-RU"/>
              </w:rPr>
            </w:pPr>
            <w:r w:rsidRPr="006E1464">
              <w:rPr>
                <w:sz w:val="24"/>
                <w:lang w:val="ru-RU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6E1464" w:rsidRPr="003304EF" w:rsidRDefault="006E1464" w:rsidP="006E1464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ind w:left="0" w:right="97" w:firstLine="34"/>
              <w:jc w:val="both"/>
              <w:rPr>
                <w:sz w:val="24"/>
                <w:lang w:val="ru-RU"/>
              </w:rPr>
            </w:pPr>
            <w:r w:rsidRPr="003304EF">
              <w:rPr>
                <w:sz w:val="24"/>
                <w:lang w:val="ru-RU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3304EF">
              <w:rPr>
                <w:sz w:val="24"/>
                <w:lang w:val="ru-RU"/>
              </w:rPr>
              <w:t>музицированию</w:t>
            </w:r>
            <w:proofErr w:type="spellEnd"/>
            <w:r w:rsidRPr="003304EF">
              <w:rPr>
                <w:sz w:val="24"/>
                <w:lang w:val="ru-RU"/>
              </w:rPr>
              <w:t>.</w:t>
            </w:r>
          </w:p>
        </w:tc>
      </w:tr>
      <w:tr w:rsidR="006E1464" w:rsidRPr="003E0567" w:rsidTr="00612502">
        <w:tc>
          <w:tcPr>
            <w:tcW w:w="2694" w:type="dxa"/>
          </w:tcPr>
          <w:p w:rsidR="006E1464" w:rsidRPr="003E0567" w:rsidRDefault="006E1464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Формы и периодичность текущего контроля</w:t>
            </w:r>
          </w:p>
        </w:tc>
        <w:tc>
          <w:tcPr>
            <w:tcW w:w="7796" w:type="dxa"/>
          </w:tcPr>
          <w:p w:rsidR="006E1464" w:rsidRPr="00CE42F7" w:rsidRDefault="006E1464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t>Формы:</w:t>
            </w:r>
          </w:p>
          <w:p w:rsidR="006E1464" w:rsidRPr="00900072" w:rsidRDefault="006E1464" w:rsidP="006E1464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  <w:lang w:val="ru-RU"/>
              </w:rPr>
            </w:pPr>
            <w:r w:rsidRPr="00900072">
              <w:rPr>
                <w:sz w:val="24"/>
                <w:szCs w:val="24"/>
                <w:lang w:val="ru-RU"/>
              </w:rPr>
              <w:t>административная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контрольная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работа (тестовая работа);</w:t>
            </w:r>
          </w:p>
          <w:p w:rsidR="006E1464" w:rsidRPr="00900072" w:rsidRDefault="006E1464" w:rsidP="006E1464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900072">
              <w:rPr>
                <w:sz w:val="24"/>
                <w:szCs w:val="24"/>
              </w:rPr>
              <w:t>иные</w:t>
            </w:r>
            <w:proofErr w:type="spellEnd"/>
            <w:proofErr w:type="gramEnd"/>
            <w:r w:rsidRPr="0090007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формы</w:t>
            </w:r>
            <w:proofErr w:type="spellEnd"/>
            <w:r w:rsidRPr="0090007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контроля</w:t>
            </w:r>
            <w:proofErr w:type="spellEnd"/>
            <w:r w:rsidRPr="00900072">
              <w:rPr>
                <w:sz w:val="24"/>
                <w:szCs w:val="24"/>
              </w:rPr>
              <w:t>.</w:t>
            </w:r>
          </w:p>
          <w:p w:rsidR="006E1464" w:rsidRPr="003E0567" w:rsidRDefault="006E1464" w:rsidP="00612502">
            <w:pPr>
              <w:tabs>
                <w:tab w:val="left" w:pos="1234"/>
                <w:tab w:val="left" w:pos="1235"/>
              </w:tabs>
              <w:ind w:left="57"/>
              <w:rPr>
                <w:sz w:val="24"/>
                <w:szCs w:val="24"/>
              </w:rPr>
            </w:pPr>
            <w:proofErr w:type="spellStart"/>
            <w:r w:rsidRPr="003E0567">
              <w:rPr>
                <w:sz w:val="24"/>
                <w:szCs w:val="24"/>
              </w:rPr>
              <w:t>Периодичность</w:t>
            </w:r>
            <w:proofErr w:type="spellEnd"/>
            <w:r w:rsidRPr="003E0567">
              <w:rPr>
                <w:sz w:val="24"/>
                <w:szCs w:val="24"/>
              </w:rPr>
              <w:t>:</w:t>
            </w:r>
          </w:p>
          <w:p w:rsidR="006E1464" w:rsidRPr="003E0567" w:rsidRDefault="006E1464" w:rsidP="006E1464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работы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учащегося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на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уроке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(ах);</w:t>
            </w:r>
          </w:p>
          <w:p w:rsidR="006E1464" w:rsidRPr="003E0567" w:rsidRDefault="006E1464" w:rsidP="006E1464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изучения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темы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(раздела);</w:t>
            </w:r>
          </w:p>
          <w:p w:rsidR="006E1464" w:rsidRPr="003E0567" w:rsidRDefault="006E1464" w:rsidP="006E1464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окончании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учебного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периода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(четверти).</w:t>
            </w:r>
          </w:p>
        </w:tc>
      </w:tr>
    </w:tbl>
    <w:p w:rsidR="006E1464" w:rsidRDefault="006E1464" w:rsidP="006E1464"/>
    <w:p w:rsidR="006E1464" w:rsidRDefault="006E1464" w:rsidP="006E1464"/>
    <w:p w:rsidR="006E1464" w:rsidRDefault="006E1464" w:rsidP="006E1464"/>
    <w:p w:rsidR="006E1464" w:rsidRDefault="006E1464" w:rsidP="006E1464"/>
    <w:p w:rsidR="006E1464" w:rsidRDefault="006E1464" w:rsidP="006E1464"/>
    <w:p w:rsidR="006E1464" w:rsidRDefault="006E1464" w:rsidP="006E1464"/>
    <w:p w:rsidR="006E1464" w:rsidRDefault="006E1464" w:rsidP="006E1464"/>
    <w:p w:rsidR="006E1464" w:rsidRDefault="006E1464" w:rsidP="006E1464"/>
    <w:p w:rsidR="007A44ED" w:rsidRDefault="007A44ED"/>
    <w:sectPr w:rsidR="007A44ED" w:rsidSect="006E14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1FBE"/>
    <w:multiLevelType w:val="hybridMultilevel"/>
    <w:tmpl w:val="CF34BE16"/>
    <w:lvl w:ilvl="0" w:tplc="01F8E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2">
    <w:nsid w:val="6A9100FC"/>
    <w:multiLevelType w:val="hybridMultilevel"/>
    <w:tmpl w:val="09460706"/>
    <w:lvl w:ilvl="0" w:tplc="01F8EF3E">
      <w:start w:val="1"/>
      <w:numFmt w:val="bullet"/>
      <w:lvlText w:val="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1464"/>
    <w:rsid w:val="006E1464"/>
    <w:rsid w:val="007A44ED"/>
    <w:rsid w:val="00F5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6E1464"/>
    <w:pPr>
      <w:ind w:left="272"/>
      <w:jc w:val="center"/>
      <w:outlineLvl w:val="2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1464"/>
    <w:pPr>
      <w:ind w:left="272" w:hanging="361"/>
    </w:pPr>
  </w:style>
  <w:style w:type="table" w:styleId="a4">
    <w:name w:val="Table Grid"/>
    <w:basedOn w:val="a1"/>
    <w:uiPriority w:val="59"/>
    <w:rsid w:val="006E1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1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</dc:creator>
  <cp:keywords/>
  <dc:description/>
  <cp:lastModifiedBy>щербаков</cp:lastModifiedBy>
  <cp:revision>2</cp:revision>
  <dcterms:created xsi:type="dcterms:W3CDTF">2024-03-29T12:48:00Z</dcterms:created>
  <dcterms:modified xsi:type="dcterms:W3CDTF">2024-03-29T12:48:00Z</dcterms:modified>
</cp:coreProperties>
</file>